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</w:p>
    <w:p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  <w:r>
        <w:rPr>
          <w:rFonts w:hint="eastAsia" w:ascii="微软雅黑" w:hAnsi="微软雅黑" w:eastAsia="微软雅黑"/>
          <w:b/>
          <w:sz w:val="36"/>
          <w:szCs w:val="22"/>
        </w:rPr>
        <w:t>实物查勘确认函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highlight w:val="none"/>
          <w:lang w:val="en-US" w:eastAsia="zh-CN" w:bidi="ar"/>
        </w:rPr>
        <w:t>南宫园区运营管理分公司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我司（全名：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）于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日，对贵单位实施比价的报废物资进行了实地查勘，已充分了解现场物资的实际情况（包括但不限于数量、规格、存放状态及损耗程度等）。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经现场确认，我司对上述拟报废物资的现状无异议，并完全知悉其可能存在的瑕疵或风险。现郑重承诺：若我司中标此批物资处置项目，将严格按照查勘时的物资状态履行合同义务，不以任何理由（包括但不限于对现场条件、物资状态的异议）提出报价以外的额外费用或补偿要求，所有责任及风险由我司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查勘单位（盖章）：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u w:val="single"/>
          <w:shd w:val="clear" w:fill="FFFFFF"/>
        </w:rPr>
        <w:t>______</w:t>
      </w:r>
      <w:r>
        <w:rPr>
          <w:rStyle w:val="5"/>
          <w:rFonts w:hint="eastAsia" w:ascii="Segoe UI" w:hAnsi="Segoe UI" w:eastAsia="宋体" w:cs="Segoe UI"/>
          <w:b/>
          <w:i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u w:val="single"/>
          <w:shd w:val="clear" w:fill="FFFFFF"/>
        </w:rPr>
        <w:t>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法定代表人或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授权代表签字：________________________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日期：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联系电话：_________________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GQ3OTUyYWExYzIxZjcyOWEzZmY3MGVjY2VkY2EifQ=="/>
  </w:docVars>
  <w:rsids>
    <w:rsidRoot w:val="24747DAC"/>
    <w:rsid w:val="01D73CE8"/>
    <w:rsid w:val="24747DAC"/>
    <w:rsid w:val="24AF00E7"/>
    <w:rsid w:val="2E1524B9"/>
    <w:rsid w:val="33A140FC"/>
    <w:rsid w:val="3B4C7172"/>
    <w:rsid w:val="3E177E6B"/>
    <w:rsid w:val="49616D1A"/>
    <w:rsid w:val="7D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336</Characters>
  <Lines>0</Lines>
  <Paragraphs>0</Paragraphs>
  <TotalTime>0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2025-07-29T01:07:00Z</dcterms:created>
  <dc:creator>三千纷繁</dc:creator>
  <cp:lastModifiedBy>叶天彤</cp:lastModifiedBy>
  <dcterms:modified xsi:type="dcterms:W3CDTF">2025-09-19T07:05:46Z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202A80626ED7490EAC1A46A47815013B_12</vt:lpwstr>
  </property>
</Properties>
</file>